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6"/>
        <w:gridCol w:w="349"/>
      </w:tblGrid>
      <w:tr w:rsidR="00957404" w:rsidRPr="00957404" w14:paraId="014C63E7" w14:textId="77777777" w:rsidTr="00957404">
        <w:tc>
          <w:tcPr>
            <w:tcW w:w="0" w:type="auto"/>
            <w:hideMark/>
          </w:tcPr>
          <w:p w14:paraId="6A07A012" w14:textId="77777777" w:rsidR="00957404" w:rsidRPr="00957404" w:rsidRDefault="00957404" w:rsidP="00957404">
            <w:pPr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</w:pPr>
            <w:r w:rsidRPr="00957404"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  <w:t>Количество вакантных мест для приема (перевода) обучающихся, финансируемых за счет 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14:paraId="4194B765" w14:textId="77777777" w:rsidR="00957404" w:rsidRPr="00957404" w:rsidRDefault="00957404" w:rsidP="00957404">
            <w:pPr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</w:pPr>
            <w:r w:rsidRPr="00957404"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  <w:t>0</w:t>
            </w:r>
          </w:p>
        </w:tc>
      </w:tr>
      <w:tr w:rsidR="00957404" w:rsidRPr="00957404" w14:paraId="1F0BC799" w14:textId="77777777" w:rsidTr="00957404">
        <w:tc>
          <w:tcPr>
            <w:tcW w:w="0" w:type="auto"/>
            <w:hideMark/>
          </w:tcPr>
          <w:p w14:paraId="6AA14FF6" w14:textId="77777777" w:rsidR="00957404" w:rsidRPr="00957404" w:rsidRDefault="00957404" w:rsidP="00957404">
            <w:pPr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</w:pPr>
            <w:r w:rsidRPr="00957404"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  <w:t>Количество вакантных мест для приема (перевода) обучающихся, финансируемых за счет бюджетных ассигнований бюджета субъектов РФ</w:t>
            </w:r>
          </w:p>
        </w:tc>
        <w:tc>
          <w:tcPr>
            <w:tcW w:w="0" w:type="auto"/>
            <w:hideMark/>
          </w:tcPr>
          <w:p w14:paraId="49856F4D" w14:textId="77777777" w:rsidR="00957404" w:rsidRPr="00957404" w:rsidRDefault="00957404" w:rsidP="00957404">
            <w:pPr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</w:pPr>
            <w:r w:rsidRPr="00957404"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  <w:t>0</w:t>
            </w:r>
          </w:p>
        </w:tc>
      </w:tr>
      <w:tr w:rsidR="00957404" w:rsidRPr="00957404" w14:paraId="68707B15" w14:textId="77777777" w:rsidTr="00957404">
        <w:tc>
          <w:tcPr>
            <w:tcW w:w="0" w:type="auto"/>
            <w:hideMark/>
          </w:tcPr>
          <w:p w14:paraId="21F4FE44" w14:textId="77777777" w:rsidR="00957404" w:rsidRPr="00957404" w:rsidRDefault="00957404" w:rsidP="00957404">
            <w:pPr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</w:pPr>
            <w:r w:rsidRPr="00957404"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  <w:t>Количество вакантных мест для приема (перевода) обучающихся, финансируемых за счет бюджетных ассигнований муниципального бюджета</w:t>
            </w:r>
          </w:p>
        </w:tc>
        <w:tc>
          <w:tcPr>
            <w:tcW w:w="0" w:type="auto"/>
            <w:hideMark/>
          </w:tcPr>
          <w:p w14:paraId="4ECB4DB2" w14:textId="251C6D15" w:rsidR="00957404" w:rsidRPr="00957404" w:rsidRDefault="007E419E" w:rsidP="00957404">
            <w:pPr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  <w:t>0</w:t>
            </w:r>
          </w:p>
        </w:tc>
      </w:tr>
      <w:tr w:rsidR="00957404" w:rsidRPr="00957404" w14:paraId="24B90529" w14:textId="77777777" w:rsidTr="00957404">
        <w:tc>
          <w:tcPr>
            <w:tcW w:w="0" w:type="auto"/>
            <w:hideMark/>
          </w:tcPr>
          <w:p w14:paraId="3E2EB12A" w14:textId="77777777" w:rsidR="00957404" w:rsidRPr="00957404" w:rsidRDefault="00957404" w:rsidP="00957404">
            <w:pPr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</w:pPr>
            <w:r w:rsidRPr="00957404"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  <w:t>Финансируемые по договорам об образовании за счет физических и (или) юридических лиц, из них:</w:t>
            </w:r>
          </w:p>
        </w:tc>
        <w:tc>
          <w:tcPr>
            <w:tcW w:w="0" w:type="auto"/>
            <w:hideMark/>
          </w:tcPr>
          <w:p w14:paraId="204F7E9D" w14:textId="3F90A7ED" w:rsidR="00957404" w:rsidRPr="00957404" w:rsidRDefault="00957404" w:rsidP="00957404">
            <w:pPr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957404" w:rsidRPr="00957404" w14:paraId="72A502BA" w14:textId="77777777" w:rsidTr="00957404">
        <w:tc>
          <w:tcPr>
            <w:tcW w:w="0" w:type="auto"/>
            <w:hideMark/>
          </w:tcPr>
          <w:p w14:paraId="6907AB3E" w14:textId="77777777" w:rsidR="00957404" w:rsidRPr="00957404" w:rsidRDefault="00957404" w:rsidP="00957404">
            <w:pPr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</w:pPr>
            <w:r w:rsidRPr="00957404"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  <w:t>Вакантных мест по образовательной программе дошкольного образования</w:t>
            </w:r>
          </w:p>
        </w:tc>
        <w:tc>
          <w:tcPr>
            <w:tcW w:w="0" w:type="auto"/>
            <w:hideMark/>
          </w:tcPr>
          <w:p w14:paraId="66414FF3" w14:textId="742899C6" w:rsidR="00957404" w:rsidRPr="00957404" w:rsidRDefault="007E419E" w:rsidP="00957404">
            <w:pPr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4A4A4A"/>
                <w:sz w:val="24"/>
                <w:szCs w:val="24"/>
                <w:lang w:eastAsia="ru-RU"/>
              </w:rPr>
              <w:t>5</w:t>
            </w:r>
          </w:p>
        </w:tc>
      </w:tr>
    </w:tbl>
    <w:p w14:paraId="7C6F4385" w14:textId="77777777" w:rsidR="001239FF" w:rsidRDefault="001239FF"/>
    <w:sectPr w:rsidR="0012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04"/>
    <w:rsid w:val="001239FF"/>
    <w:rsid w:val="002B5232"/>
    <w:rsid w:val="007D2B04"/>
    <w:rsid w:val="007E419E"/>
    <w:rsid w:val="0095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611B"/>
  <w15:chartTrackingRefBased/>
  <w15:docId w15:val="{444EC45F-BFBB-4255-A8EF-E1BC1DF2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2024-09-23T07:56:00Z</dcterms:created>
  <dcterms:modified xsi:type="dcterms:W3CDTF">2024-09-23T08:18:00Z</dcterms:modified>
</cp:coreProperties>
</file>